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9E" w:rsidRPr="00057949" w:rsidRDefault="00057949">
      <w:pPr>
        <w:rPr>
          <w:b/>
          <w:bCs/>
          <w:u w:val="single"/>
        </w:rPr>
      </w:pPr>
      <w:r w:rsidRPr="00057949">
        <w:rPr>
          <w:b/>
          <w:bCs/>
          <w:u w:val="single"/>
        </w:rPr>
        <w:t xml:space="preserve">Post of Medical Statistician </w:t>
      </w:r>
    </w:p>
    <w:p w:rsidR="00057949" w:rsidRDefault="00057949"/>
    <w:p w:rsidR="00057949" w:rsidRDefault="00057949">
      <w:r>
        <w:t>A Postgraduate degree in medical statistics is required.</w:t>
      </w:r>
    </w:p>
    <w:p w:rsidR="00057949" w:rsidRDefault="00057949"/>
    <w:p w:rsidR="00057949" w:rsidRDefault="00057949">
      <w:r>
        <w:t xml:space="preserve">Salary </w:t>
      </w:r>
      <w:proofErr w:type="gramStart"/>
      <w:r>
        <w:t>Code  :</w:t>
      </w:r>
      <w:proofErr w:type="gramEnd"/>
      <w:r>
        <w:t xml:space="preserve"> U -AC 3 (I) </w:t>
      </w:r>
    </w:p>
    <w:p w:rsidR="00057949" w:rsidRDefault="00057949"/>
    <w:p w:rsidR="00057949" w:rsidRDefault="00057949">
      <w:r>
        <w:t xml:space="preserve">Salary </w:t>
      </w:r>
      <w:proofErr w:type="gramStart"/>
      <w:r>
        <w:t>Scale :</w:t>
      </w:r>
      <w:proofErr w:type="gramEnd"/>
      <w:r>
        <w:t xml:space="preserve"> Rs. 45545 - 7 x 1050 - 52895 p.m.</w:t>
      </w:r>
    </w:p>
    <w:sectPr w:rsidR="00057949" w:rsidSect="00502B11">
      <w:pgSz w:w="11909" w:h="16834" w:code="9"/>
      <w:pgMar w:top="720" w:right="1440" w:bottom="677" w:left="1440" w:header="144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57949"/>
    <w:rsid w:val="00057949"/>
    <w:rsid w:val="001A299E"/>
    <w:rsid w:val="0031520F"/>
    <w:rsid w:val="0039315F"/>
    <w:rsid w:val="00502B11"/>
    <w:rsid w:val="0067236F"/>
    <w:rsid w:val="00852BE8"/>
    <w:rsid w:val="00921CCE"/>
    <w:rsid w:val="00B71FBF"/>
    <w:rsid w:val="00DD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luvis</cp:lastModifiedBy>
  <cp:revision>2</cp:revision>
  <dcterms:created xsi:type="dcterms:W3CDTF">2013-05-06T05:16:00Z</dcterms:created>
  <dcterms:modified xsi:type="dcterms:W3CDTF">2013-05-06T05:16:00Z</dcterms:modified>
</cp:coreProperties>
</file>